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A34603" w:rsidRDefault="00A777EB" w:rsidP="00A3460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FF6B84">
        <w:rPr>
          <w:rFonts w:ascii="Times New Roman" w:hAnsi="Times New Roman" w:cs="Times New Roman"/>
          <w:sz w:val="26"/>
          <w:szCs w:val="26"/>
        </w:rPr>
        <w:t>14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FF6B84">
        <w:rPr>
          <w:rFonts w:ascii="Times New Roman" w:hAnsi="Times New Roman" w:cs="Times New Roman"/>
          <w:sz w:val="26"/>
          <w:szCs w:val="26"/>
        </w:rPr>
        <w:t>декабря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55CC4">
        <w:rPr>
          <w:rFonts w:ascii="Times New Roman" w:hAnsi="Times New Roman" w:cs="Times New Roman"/>
          <w:sz w:val="26"/>
          <w:szCs w:val="26"/>
        </w:rPr>
        <w:t xml:space="preserve"> </w:t>
      </w:r>
      <w:r w:rsidR="00FF6B84">
        <w:rPr>
          <w:rFonts w:ascii="Times New Roman" w:hAnsi="Times New Roman" w:cs="Times New Roman"/>
          <w:sz w:val="26"/>
          <w:szCs w:val="26"/>
        </w:rPr>
        <w:t>52</w:t>
      </w:r>
    </w:p>
    <w:p w:rsidR="00927D73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7036" w:rsidRPr="00955CC4" w:rsidRDefault="001D7036" w:rsidP="00955CC4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6B1D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(исполнителя, подрядчика) </w:t>
      </w:r>
      <w:r w:rsidRPr="001D7036">
        <w:rPr>
          <w:rFonts w:ascii="Times New Roman" w:hAnsi="Times New Roman" w:cs="Times New Roman"/>
          <w:sz w:val="28"/>
          <w:szCs w:val="28"/>
        </w:rPr>
        <w:t xml:space="preserve">на </w:t>
      </w:r>
      <w:r w:rsidR="00955CC4">
        <w:rPr>
          <w:rFonts w:ascii="Times New Roman" w:hAnsi="Times New Roman" w:cs="Times New Roman"/>
          <w:sz w:val="28"/>
          <w:szCs w:val="28"/>
        </w:rPr>
        <w:t>о</w:t>
      </w:r>
      <w:r w:rsidR="00955CC4" w:rsidRPr="00955CC4">
        <w:rPr>
          <w:rFonts w:ascii="Times New Roman" w:hAnsi="Times New Roman" w:cs="Times New Roman"/>
          <w:sz w:val="28"/>
          <w:szCs w:val="28"/>
        </w:rPr>
        <w:t>казание услуг по техническому обслуживанию и содержанию общего имущества собственников</w:t>
      </w:r>
      <w:r w:rsidR="00955CC4">
        <w:rPr>
          <w:rFonts w:ascii="Times New Roman" w:hAnsi="Times New Roman" w:cs="Times New Roman"/>
          <w:sz w:val="28"/>
          <w:szCs w:val="28"/>
        </w:rPr>
        <w:t xml:space="preserve"> </w:t>
      </w:r>
      <w:r w:rsidR="00955CC4" w:rsidRPr="00955CC4">
        <w:rPr>
          <w:rFonts w:ascii="Times New Roman" w:hAnsi="Times New Roman" w:cs="Times New Roman"/>
          <w:sz w:val="28"/>
          <w:szCs w:val="28"/>
        </w:rPr>
        <w:t xml:space="preserve">помещений в здании площадью 1 715,60 кв. м по адресу: </w:t>
      </w:r>
      <w:proofErr w:type="gramStart"/>
      <w:r w:rsidR="00955CC4" w:rsidRPr="00955C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5CC4" w:rsidRPr="00955CC4">
        <w:rPr>
          <w:rFonts w:ascii="Times New Roman" w:hAnsi="Times New Roman" w:cs="Times New Roman"/>
          <w:sz w:val="28"/>
          <w:szCs w:val="28"/>
        </w:rPr>
        <w:t>. Новосибирск, ул. Лейтенанта Амосова, 64, расположенном на земельном участке площадью 1 575,0 кв. м</w:t>
      </w:r>
      <w:r w:rsidRPr="00955CC4">
        <w:rPr>
          <w:rFonts w:ascii="Times New Roman" w:hAnsi="Times New Roman" w:cs="Times New Roman"/>
          <w:sz w:val="28"/>
          <w:szCs w:val="28"/>
        </w:rPr>
        <w:t xml:space="preserve"> (пункт 11</w:t>
      </w:r>
      <w:r w:rsidR="00955CC4">
        <w:rPr>
          <w:rFonts w:ascii="Times New Roman" w:hAnsi="Times New Roman" w:cs="Times New Roman"/>
          <w:sz w:val="28"/>
          <w:szCs w:val="28"/>
        </w:rPr>
        <w:t>1</w:t>
      </w:r>
      <w:r w:rsidRPr="00955CC4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BD" w:rsidRDefault="008442BD" w:rsidP="00314B3A">
      <w:pPr>
        <w:spacing w:after="0" w:line="240" w:lineRule="auto"/>
      </w:pPr>
      <w:r>
        <w:separator/>
      </w:r>
    </w:p>
  </w:endnote>
  <w:endnote w:type="continuationSeparator" w:id="0">
    <w:p w:rsidR="008442BD" w:rsidRDefault="008442BD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BD" w:rsidRDefault="008442BD" w:rsidP="00314B3A">
      <w:pPr>
        <w:spacing w:after="0" w:line="240" w:lineRule="auto"/>
      </w:pPr>
      <w:r>
        <w:separator/>
      </w:r>
    </w:p>
  </w:footnote>
  <w:footnote w:type="continuationSeparator" w:id="0">
    <w:p w:rsidR="008442BD" w:rsidRDefault="008442BD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BD" w:rsidRDefault="001743EA">
    <w:pPr>
      <w:pStyle w:val="a4"/>
      <w:jc w:val="center"/>
    </w:pPr>
    <w:fldSimple w:instr="PAGE   \* MERGEFORMAT">
      <w:r w:rsidR="00A34603">
        <w:rPr>
          <w:noProof/>
        </w:rPr>
        <w:t>2</w:t>
      </w:r>
    </w:fldSimple>
  </w:p>
  <w:p w:rsidR="008442BD" w:rsidRDefault="008442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35F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3C01-F170-4E71-91FD-1BFE96EF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81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123</cp:revision>
  <cp:lastPrinted>2021-09-15T03:00:00Z</cp:lastPrinted>
  <dcterms:created xsi:type="dcterms:W3CDTF">2019-08-29T08:02:00Z</dcterms:created>
  <dcterms:modified xsi:type="dcterms:W3CDTF">2021-12-14T10:24:00Z</dcterms:modified>
</cp:coreProperties>
</file>